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CDF22" w14:textId="77777777" w:rsidR="00FF42AE" w:rsidRDefault="007638AD">
      <w:pPr>
        <w:jc w:val="center"/>
        <w:rPr>
          <w:b/>
          <w:bCs/>
          <w:color w:val="C45911" w:themeColor="accent2" w:themeShade="BF"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683CC53" wp14:editId="594253C8">
            <wp:extent cx="771525" cy="76009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8E72E" w14:textId="77777777" w:rsidR="00FF42AE" w:rsidRDefault="007638AD">
      <w:pPr>
        <w:jc w:val="center"/>
        <w:rPr>
          <w:b/>
          <w:bCs/>
          <w:color w:val="C45911" w:themeColor="accent2" w:themeShade="BF"/>
          <w:sz w:val="32"/>
          <w:szCs w:val="32"/>
          <w:u w:val="single"/>
        </w:rPr>
      </w:pPr>
      <w:r>
        <w:rPr>
          <w:b/>
          <w:bCs/>
          <w:color w:val="C45911" w:themeColor="accent2" w:themeShade="BF"/>
          <w:sz w:val="32"/>
          <w:szCs w:val="32"/>
          <w:u w:val="single"/>
        </w:rPr>
        <w:t xml:space="preserve">PROPOZÍCIE </w:t>
      </w:r>
    </w:p>
    <w:p w14:paraId="61C9A2A8" w14:textId="77777777" w:rsidR="00FF42AE" w:rsidRDefault="007638AD">
      <w:pPr>
        <w:jc w:val="center"/>
        <w:rPr>
          <w:b/>
          <w:bCs/>
          <w:color w:val="C45911" w:themeColor="accent2" w:themeShade="BF"/>
          <w:sz w:val="40"/>
          <w:szCs w:val="40"/>
          <w:u w:val="single"/>
        </w:rPr>
      </w:pPr>
      <w:r>
        <w:rPr>
          <w:b/>
          <w:bCs/>
          <w:color w:val="C45911" w:themeColor="accent2" w:themeShade="BF"/>
          <w:sz w:val="40"/>
          <w:szCs w:val="40"/>
          <w:u w:val="single"/>
        </w:rPr>
        <w:t xml:space="preserve">MAJSTROVSTVÁ SLOVENSKA V NOHEJBALE </w:t>
      </w:r>
    </w:p>
    <w:p w14:paraId="0F71E3CC" w14:textId="77777777" w:rsidR="00FF42AE" w:rsidRDefault="007638AD">
      <w:pPr>
        <w:jc w:val="both"/>
        <w:rPr>
          <w:b/>
          <w:bCs/>
          <w:color w:val="C45911" w:themeColor="accent2" w:themeShade="BF"/>
          <w:sz w:val="40"/>
          <w:szCs w:val="40"/>
          <w:u w:val="single"/>
        </w:rPr>
      </w:pPr>
      <w:r>
        <w:rPr>
          <w:b/>
          <w:bCs/>
          <w:color w:val="000000" w:themeColor="text1"/>
          <w:sz w:val="32"/>
          <w:szCs w:val="32"/>
        </w:rPr>
        <w:t xml:space="preserve">                                                   Kategória:  Juniori</w:t>
      </w:r>
    </w:p>
    <w:p w14:paraId="1F3CB7A4" w14:textId="77777777" w:rsidR="00FF42AE" w:rsidRDefault="007638AD">
      <w:pPr>
        <w:jc w:val="center"/>
        <w:rPr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color w:val="000000" w:themeColor="text1"/>
          <w:sz w:val="32"/>
          <w:szCs w:val="32"/>
        </w:rPr>
        <w:t>Ročník:</w:t>
      </w:r>
      <w:r>
        <w:rPr>
          <w:b/>
          <w:bCs/>
          <w:color w:val="000000" w:themeColor="text1"/>
          <w:sz w:val="32"/>
          <w:szCs w:val="32"/>
          <w:u w:val="single"/>
        </w:rPr>
        <w:t>44.</w:t>
      </w:r>
    </w:p>
    <w:p w14:paraId="775DE0B2" w14:textId="77777777" w:rsidR="00FF42AE" w:rsidRDefault="007638AD">
      <w:pPr>
        <w:jc w:val="both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28"/>
          <w:szCs w:val="28"/>
        </w:rPr>
        <w:t xml:space="preserve">                                                            </w:t>
      </w:r>
      <w:proofErr w:type="spellStart"/>
      <w:r>
        <w:rPr>
          <w:b/>
          <w:bCs/>
          <w:color w:val="000000" w:themeColor="text1"/>
          <w:sz w:val="32"/>
          <w:szCs w:val="32"/>
        </w:rPr>
        <w:t>Disciplína:Trojice</w:t>
      </w:r>
      <w:proofErr w:type="spellEnd"/>
    </w:p>
    <w:p w14:paraId="67820FDD" w14:textId="77777777" w:rsidR="00FF42AE" w:rsidRDefault="007638AD">
      <w:pPr>
        <w:jc w:val="both"/>
        <w:rPr>
          <w:b/>
          <w:bCs/>
          <w:color w:val="000000" w:themeColor="text1"/>
          <w:sz w:val="24"/>
          <w:szCs w:val="24"/>
          <w:u w:val="single"/>
        </w:rPr>
      </w:pPr>
      <w:r>
        <w:rPr>
          <w:b/>
          <w:bCs/>
          <w:color w:val="000000" w:themeColor="text1"/>
          <w:sz w:val="24"/>
          <w:szCs w:val="24"/>
          <w:u w:val="single"/>
        </w:rPr>
        <w:t>1. Všeobecné ustanovenia:</w:t>
      </w:r>
    </w:p>
    <w:p w14:paraId="03A76D3A" w14:textId="77777777" w:rsidR="00FF42AE" w:rsidRDefault="007638AD">
      <w:pPr>
        <w:jc w:val="both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A. Predpis:</w:t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 xml:space="preserve"> Hrá sa podľa pravidiel nohejbalu platných od 1. 2. 2018,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             Hracieho poriadku a týchto propozícií</w:t>
      </w:r>
    </w:p>
    <w:p w14:paraId="4915F8AD" w14:textId="77777777" w:rsidR="00FF42AE" w:rsidRDefault="007638AD">
      <w:pPr>
        <w:jc w:val="both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B. Vedúci súťaže: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 xml:space="preserve"> Ing. Ján Brutovský, mail:brutuscorte@gmail.com č.t.</w:t>
      </w:r>
      <w:r>
        <w:rPr>
          <w:sz w:val="24"/>
          <w:szCs w:val="24"/>
        </w:rPr>
        <w:t xml:space="preserve"> +421 945 591 042</w:t>
      </w:r>
    </w:p>
    <w:p w14:paraId="6AF1DDEF" w14:textId="77777777" w:rsidR="00FF42AE" w:rsidRDefault="007638AD">
      <w:pPr>
        <w:jc w:val="both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C. Usporiadateľ:</w:t>
      </w:r>
      <w:r>
        <w:rPr>
          <w:b/>
          <w:bCs/>
          <w:color w:val="000000" w:themeColor="text1"/>
          <w:sz w:val="24"/>
          <w:szCs w:val="24"/>
        </w:rPr>
        <w:tab/>
        <w:t xml:space="preserve"> NO KAC Košice</w:t>
      </w:r>
    </w:p>
    <w:p w14:paraId="5BDC18E7" w14:textId="77777777" w:rsidR="00FF42AE" w:rsidRDefault="007638AD">
      <w:pPr>
        <w:jc w:val="both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D. Termín a miesto konania:</w:t>
      </w:r>
      <w:r>
        <w:rPr>
          <w:color w:val="000000" w:themeColor="text1"/>
          <w:sz w:val="24"/>
          <w:szCs w:val="24"/>
        </w:rPr>
        <w:t xml:space="preserve">  2.5.2026 / Košice, Medická 6, 04011, Telocvičňa T5</w:t>
      </w:r>
    </w:p>
    <w:p w14:paraId="25B43228" w14:textId="77777777" w:rsidR="00FF42AE" w:rsidRDefault="007638AD">
      <w:pPr>
        <w:jc w:val="both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E. Prezentácia: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v deň konania  v čase 8,00 – 8,15 hod.</w:t>
      </w:r>
    </w:p>
    <w:p w14:paraId="0CF4F303" w14:textId="77777777" w:rsidR="00FF42AE" w:rsidRDefault="007638AD">
      <w:pPr>
        <w:jc w:val="both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F. Náležitosti:</w:t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súpiska družstva potvrdená príslušným klubom,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            jednotné dresy, rozhodcovia – rozhodcovské dresy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            a píšťalka</w:t>
      </w:r>
    </w:p>
    <w:p w14:paraId="2C1B82B2" w14:textId="77777777" w:rsidR="00FF42AE" w:rsidRDefault="007638AD">
      <w:pPr>
        <w:ind w:left="2832" w:hanging="2832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G. Prihlášky:                                                    </w:t>
      </w:r>
      <w:r>
        <w:rPr>
          <w:color w:val="000000" w:themeColor="text1"/>
          <w:sz w:val="24"/>
          <w:szCs w:val="24"/>
        </w:rPr>
        <w:tab/>
        <w:t xml:space="preserve">Záväznú účasť potvrdiť na mailovú adresu vedúceho súťaže </w:t>
      </w:r>
      <w:r>
        <w:rPr>
          <w:b/>
          <w:bCs/>
          <w:color w:val="000000" w:themeColor="text1"/>
          <w:sz w:val="24"/>
          <w:szCs w:val="24"/>
        </w:rPr>
        <w:t>do 27.4.2026</w:t>
      </w:r>
      <w:r>
        <w:rPr>
          <w:color w:val="000000" w:themeColor="text1"/>
          <w:sz w:val="24"/>
          <w:szCs w:val="24"/>
        </w:rPr>
        <w:t>, po tomto termíne nebudú ďalšie prihlášky akceptované. Z jedného klubu môžu štartovať max. 2 družstvá (resp. 2 jednotlivci).</w:t>
      </w:r>
    </w:p>
    <w:p w14:paraId="3671C0E1" w14:textId="77777777" w:rsidR="00FF42AE" w:rsidRDefault="007638AD">
      <w:pPr>
        <w:ind w:left="2832" w:hanging="2832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H. Štartovné:</w:t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M-SR sú určené len pre členov SNA, preto sa štartovné nevyžaduje.</w:t>
      </w:r>
      <w:r>
        <w:rPr>
          <w:color w:val="000000" w:themeColor="text1"/>
          <w:sz w:val="24"/>
          <w:szCs w:val="24"/>
        </w:rPr>
        <w:tab/>
      </w:r>
    </w:p>
    <w:p w14:paraId="450145E3" w14:textId="77777777" w:rsidR="00FF42AE" w:rsidRDefault="007638AD">
      <w:pPr>
        <w:jc w:val="both"/>
        <w:rPr>
          <w:b/>
          <w:bCs/>
          <w:color w:val="000000" w:themeColor="text1"/>
          <w:sz w:val="24"/>
          <w:szCs w:val="24"/>
          <w:u w:val="single"/>
        </w:rPr>
      </w:pPr>
      <w:r>
        <w:rPr>
          <w:b/>
          <w:bCs/>
          <w:color w:val="000000" w:themeColor="text1"/>
          <w:sz w:val="24"/>
          <w:szCs w:val="24"/>
          <w:u w:val="single"/>
        </w:rPr>
        <w:t>2. Technické ustanovenia:</w:t>
      </w:r>
    </w:p>
    <w:p w14:paraId="5CE3009C" w14:textId="77777777" w:rsidR="00FF42AE" w:rsidRDefault="007638AD">
      <w:pPr>
        <w:jc w:val="both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A. Rozhodcovia:</w:t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 xml:space="preserve">každý zúčastnený klub zabezpečí jedného rozhodcu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           s platnou licenciou, o ich nasadení na jednotlivé       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           stretnutia rozhodne organizačný výbor</w:t>
      </w:r>
    </w:p>
    <w:p w14:paraId="0B9B5723" w14:textId="77777777" w:rsidR="00FF42AE" w:rsidRDefault="007638AD">
      <w:pPr>
        <w:ind w:left="2832" w:hanging="2832"/>
        <w:jc w:val="both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B. Hrací systém:</w:t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Bude určený podľa počtu prihlásených družstiev (resp. jednotlivcov). Systém a nasadenie do skupín určí organizačný výbor s ohľadom na počet účastníkov a výsledky SNL za predchádzajúci rok 2. Všetky stretnutia sa hrajú na 2 dopady.</w:t>
      </w:r>
    </w:p>
    <w:p w14:paraId="616A93DC" w14:textId="77777777" w:rsidR="00FF42AE" w:rsidRDefault="007638AD">
      <w:pPr>
        <w:ind w:left="2832" w:hanging="2832"/>
        <w:jc w:val="both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lastRenderedPageBreak/>
        <w:tab/>
        <w:t>-</w:t>
      </w:r>
      <w:r>
        <w:rPr>
          <w:color w:val="000000" w:themeColor="text1"/>
          <w:sz w:val="24"/>
          <w:szCs w:val="24"/>
        </w:rPr>
        <w:t xml:space="preserve"> v skupinách a štvrťfinále sa sety hrajú do 11. bodu (max. 11:10)</w:t>
      </w:r>
    </w:p>
    <w:p w14:paraId="50B736F6" w14:textId="77777777" w:rsidR="00FF42AE" w:rsidRDefault="007638AD">
      <w:pPr>
        <w:ind w:left="2832" w:hanging="2832"/>
        <w:jc w:val="both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ab/>
        <w:t>-</w:t>
      </w:r>
      <w:r>
        <w:rPr>
          <w:color w:val="000000" w:themeColor="text1"/>
          <w:sz w:val="24"/>
          <w:szCs w:val="24"/>
        </w:rPr>
        <w:t xml:space="preserve"> v semifinále, zápase o 3. miesto a finále sa hrajú sety na rozdiel 2 bodov (max. do 15)</w:t>
      </w:r>
    </w:p>
    <w:p w14:paraId="1FC4659E" w14:textId="77777777" w:rsidR="00FF42AE" w:rsidRDefault="007638AD">
      <w:pPr>
        <w:jc w:val="both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C. Organizačný výbor:</w:t>
      </w:r>
      <w:r>
        <w:rPr>
          <w:color w:val="000000" w:themeColor="text1"/>
          <w:sz w:val="24"/>
          <w:szCs w:val="24"/>
        </w:rPr>
        <w:tab/>
        <w:t>- vedúci súťaže (komisia pre súťaže) - člen VV SNA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                                      - hlavný rozhodca </w:t>
      </w:r>
    </w:p>
    <w:p w14:paraId="4C7B279A" w14:textId="77777777" w:rsidR="00FF42AE" w:rsidRDefault="007638AD">
      <w:pPr>
        <w:jc w:val="both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D. Upozornenie:</w:t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 xml:space="preserve">Hráči, rozhodcovia a funkcionári sa zúčastňujú turnaja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            na vlastné riziko a zodpovedajú sami za svoj zdravotný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           stav. SNA ako organizátor nezodpovedá za škody                 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spôsobené počas turnaja a ani za zmeny zdravotného                    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stavu účastníkov. Odporúčame mať pri sebe preukaz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             poistenca.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</w:p>
    <w:p w14:paraId="2BAB2A8B" w14:textId="77777777" w:rsidR="00FF42AE" w:rsidRDefault="007638AD">
      <w:pPr>
        <w:ind w:left="2835" w:hanging="2835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E. Ubytovanie a stravovanie:</w:t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Usporiadateľ na základe požiadavky od účastníkov zabezpečí stravovanie za poplatok 8,00€                                                                                 na osobu/obed./ kurací vývar, pečené kuracie stehno s ryžou. V prípade záujmu o ubytovanie                                                                        pomôže usporiadateľ aj so zabezpečením ubytovania v blízkosti podujatia.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</w:p>
    <w:p w14:paraId="608BEA0A" w14:textId="77777777" w:rsidR="00FF42AE" w:rsidRDefault="007638AD">
      <w:pPr>
        <w:ind w:left="2694" w:hanging="2694"/>
        <w:jc w:val="both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E. GDPR:</w:t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b/>
          <w:bCs/>
          <w:color w:val="000000" w:themeColor="text1"/>
          <w:sz w:val="24"/>
          <w:szCs w:val="24"/>
        </w:rPr>
        <w:tab/>
        <w:t xml:space="preserve">            </w:t>
      </w:r>
      <w:r>
        <w:rPr>
          <w:color w:val="000000" w:themeColor="text1"/>
          <w:sz w:val="24"/>
          <w:szCs w:val="24"/>
        </w:rPr>
        <w:t xml:space="preserve">V súlade s článkom 6, </w:t>
      </w:r>
      <w:proofErr w:type="spellStart"/>
      <w:r>
        <w:rPr>
          <w:color w:val="000000" w:themeColor="text1"/>
          <w:sz w:val="24"/>
          <w:szCs w:val="24"/>
        </w:rPr>
        <w:t>odst</w:t>
      </w:r>
      <w:proofErr w:type="spellEnd"/>
      <w:r>
        <w:rPr>
          <w:color w:val="000000" w:themeColor="text1"/>
          <w:sz w:val="24"/>
          <w:szCs w:val="24"/>
        </w:rPr>
        <w:t xml:space="preserve">. 1, písmeno a) nariadenia EÚ (GDPR) dávajú zúčastnené osoby súhlas s vyhotovením                           obrazových snímok, zvukových a zvukovo-obrazových                          záznamov z priebehu akcie, a ich následným použitím na propagáciu činnosti SNA. Zároveň v súlade so zákonom                       </w:t>
      </w:r>
      <w:r>
        <w:rPr>
          <w:color w:val="000000" w:themeColor="text1"/>
          <w:sz w:val="24"/>
          <w:szCs w:val="24"/>
        </w:rPr>
        <w:tab/>
        <w:t xml:space="preserve">č. 18/2018 Z. z. o ochrane osobných údajov dávajú                       </w:t>
      </w:r>
      <w:r>
        <w:rPr>
          <w:color w:val="000000" w:themeColor="text1"/>
          <w:sz w:val="24"/>
          <w:szCs w:val="24"/>
        </w:rPr>
        <w:tab/>
        <w:t xml:space="preserve">zúčastnené osoby týmto súhlas so spracovaním týchto                             osobných údajov:   </w:t>
      </w:r>
      <w:r>
        <w:rPr>
          <w:color w:val="000000" w:themeColor="text1"/>
          <w:sz w:val="24"/>
          <w:szCs w:val="24"/>
        </w:rPr>
        <w:t xml:space="preserve">                                  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- meno a priezvisko                               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- športový klub a miesto klubu                        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- obrazová snímka, zvukový záznam, zvuk.-obr. Záznam</w:t>
      </w:r>
      <w:r>
        <w:rPr>
          <w:color w:val="000000" w:themeColor="text1"/>
          <w:sz w:val="24"/>
          <w:szCs w:val="24"/>
        </w:rPr>
        <w:tab/>
        <w:t xml:space="preserve">                       Súhlas so spracovaním osobných údajov dávajú zúčastnené                                   osoby organizátorovi na vyššie uvedené účely bez časového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          obmedzenia.</w:t>
      </w:r>
    </w:p>
    <w:p w14:paraId="729E6FC6" w14:textId="77777777" w:rsidR="00FF42AE" w:rsidRDefault="00FF42AE">
      <w:pPr>
        <w:jc w:val="both"/>
        <w:rPr>
          <w:color w:val="000000" w:themeColor="text1"/>
          <w:sz w:val="24"/>
          <w:szCs w:val="24"/>
        </w:rPr>
      </w:pPr>
    </w:p>
    <w:p w14:paraId="4332FF95" w14:textId="77777777" w:rsidR="00FF42AE" w:rsidRDefault="007638AD">
      <w:pPr>
        <w:ind w:left="2832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 xml:space="preserve">                                                        Ing. Ján Brutovský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                            </w:t>
      </w:r>
      <w:r>
        <w:rPr>
          <w:color w:val="000000" w:themeColor="text1"/>
          <w:sz w:val="24"/>
          <w:szCs w:val="24"/>
        </w:rPr>
        <w:tab/>
        <w:t xml:space="preserve">                                                                  vedúci súťaže</w:t>
      </w:r>
    </w:p>
    <w:sectPr w:rsidR="00FF42AE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0F897" w14:textId="77777777" w:rsidR="007638AD" w:rsidRDefault="007638AD">
      <w:pPr>
        <w:spacing w:after="0" w:line="240" w:lineRule="auto"/>
      </w:pPr>
      <w:r>
        <w:separator/>
      </w:r>
    </w:p>
  </w:endnote>
  <w:endnote w:type="continuationSeparator" w:id="0">
    <w:p w14:paraId="1C418230" w14:textId="77777777" w:rsidR="007638AD" w:rsidRDefault="00763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EA3DF" w14:textId="77777777" w:rsidR="007638AD" w:rsidRDefault="007638AD">
      <w:pPr>
        <w:spacing w:after="0" w:line="240" w:lineRule="auto"/>
      </w:pPr>
      <w:r>
        <w:separator/>
      </w:r>
    </w:p>
  </w:footnote>
  <w:footnote w:type="continuationSeparator" w:id="0">
    <w:p w14:paraId="7AA65665" w14:textId="77777777" w:rsidR="007638AD" w:rsidRDefault="00763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294E4" w14:textId="77777777" w:rsidR="00FF42AE" w:rsidRDefault="007638AD">
    <w:pPr>
      <w:pStyle w:val="Hlavika"/>
      <w:tabs>
        <w:tab w:val="clear" w:pos="4536"/>
        <w:tab w:val="clear" w:pos="9072"/>
        <w:tab w:val="center" w:pos="4395"/>
      </w:tabs>
    </w:pPr>
    <w:r>
      <w:rPr>
        <w:noProof/>
      </w:rPr>
      <w:drawing>
        <wp:anchor distT="0" distB="0" distL="0" distR="0" simplePos="0" relativeHeight="3" behindDoc="1" locked="0" layoutInCell="0" allowOverlap="1" wp14:anchorId="55302902" wp14:editId="33A21BFA">
          <wp:simplePos x="0" y="0"/>
          <wp:positionH relativeFrom="page">
            <wp:posOffset>0</wp:posOffset>
          </wp:positionH>
          <wp:positionV relativeFrom="paragraph">
            <wp:posOffset>-449580</wp:posOffset>
          </wp:positionV>
          <wp:extent cx="7553960" cy="1068641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0686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2AE"/>
    <w:rsid w:val="007638AD"/>
    <w:rsid w:val="00831C7A"/>
    <w:rsid w:val="00FF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544C7"/>
  <w15:docId w15:val="{C1EFAAA4-3996-4159-8561-32BE61F6A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2C5A"/>
    <w:pPr>
      <w:spacing w:after="160" w:line="259" w:lineRule="auto"/>
    </w:pPr>
    <w:rPr>
      <w:rFonts w:ascii="Calibri" w:eastAsia="Calibri" w:hAnsi="Calibri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466A36"/>
  </w:style>
  <w:style w:type="character" w:customStyle="1" w:styleId="PtaChar">
    <w:name w:val="Päta Char"/>
    <w:basedOn w:val="Predvolenpsmoodseku"/>
    <w:link w:val="Pta"/>
    <w:uiPriority w:val="99"/>
    <w:qFormat/>
    <w:rsid w:val="00466A36"/>
  </w:style>
  <w:style w:type="character" w:styleId="Hypertextovprepojenie">
    <w:name w:val="Hyperlink"/>
    <w:basedOn w:val="Predvolenpsmoodseku"/>
    <w:uiPriority w:val="99"/>
    <w:unhideWhenUsed/>
    <w:rsid w:val="005D2C5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qFormat/>
    <w:rsid w:val="0092312B"/>
    <w:rPr>
      <w:color w:val="605E5C"/>
      <w:shd w:val="clear" w:color="auto" w:fill="E1DFDD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  <w:lang/>
    </w:rPr>
  </w:style>
  <w:style w:type="paragraph" w:customStyle="1" w:styleId="HeaderandFooter">
    <w:name w:val="Header and Footer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466A36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paragraph" w:styleId="Pta">
    <w:name w:val="footer"/>
    <w:basedOn w:val="Normlny"/>
    <w:link w:val="PtaChar"/>
    <w:uiPriority w:val="99"/>
    <w:unhideWhenUsed/>
    <w:rsid w:val="00466A36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3260</Characters>
  <Application>Microsoft Office Word</Application>
  <DocSecurity>4</DocSecurity>
  <Lines>27</Lines>
  <Paragraphs>7</Paragraphs>
  <ScaleCrop>false</ScaleCrop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Kozelský</dc:creator>
  <dc:description/>
  <cp:lastModifiedBy>office@sportservice.sk</cp:lastModifiedBy>
  <cp:revision>2</cp:revision>
  <cp:lastPrinted>2026-04-09T11:33:00Z</cp:lastPrinted>
  <dcterms:created xsi:type="dcterms:W3CDTF">2026-04-09T11:34:00Z</dcterms:created>
  <dcterms:modified xsi:type="dcterms:W3CDTF">2026-04-09T11:34:00Z</dcterms:modified>
  <dc:language>sk-SK</dc:language>
</cp:coreProperties>
</file>